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5DEF" w14:textId="77777777" w:rsidR="00993521" w:rsidRPr="00DA54B7" w:rsidRDefault="00993521" w:rsidP="009935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 w:rsidRPr="00DA54B7"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4E539607" w14:textId="77777777" w:rsidR="00993521" w:rsidRDefault="00993521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4A056473" w14:textId="193C41CE" w:rsidR="00E30A6F" w:rsidRPr="00D90B59" w:rsidRDefault="00C556F0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9A76C2">
        <w:rPr>
          <w:rFonts w:ascii="Georgia" w:eastAsia="Rasa" w:hAnsi="Georgia" w:cs="Rasa"/>
          <w:b/>
          <w:sz w:val="20"/>
          <w:szCs w:val="20"/>
        </w:rPr>
        <w:t>3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E30A6F" w:rsidRPr="00D90B59">
        <w:rPr>
          <w:rFonts w:ascii="Georgia" w:eastAsia="Rasa" w:hAnsi="Georgia" w:cs="Rasa"/>
          <w:b/>
          <w:sz w:val="20"/>
          <w:szCs w:val="20"/>
        </w:rPr>
        <w:t>DECLARATION FOR ALTERNATIVE INVESTMENT FUND - CATEGORY III LOCATED IN INTERNATIONAL FINANCIAL SERVICES CENTRE</w:t>
      </w:r>
    </w:p>
    <w:p w14:paraId="4BEB7F1F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</w:p>
    <w:p w14:paraId="24789EF5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4276D68D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411A5E1" w14:textId="0DF90433" w:rsidR="00E30A6F" w:rsidRPr="00D90B59" w:rsidRDefault="0076406D" w:rsidP="00E30A6F">
      <w:pPr>
        <w:jc w:val="both"/>
        <w:rPr>
          <w:rFonts w:ascii="Georgia" w:eastAsia="Rasa" w:hAnsi="Georgia" w:cs="Ras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G R Infraprojects </w:t>
      </w:r>
      <w:r w:rsidR="00411B60">
        <w:rPr>
          <w:rFonts w:ascii="Georgia" w:hAnsi="Georgia" w:cs="Georgia"/>
          <w:sz w:val="20"/>
          <w:szCs w:val="20"/>
        </w:rPr>
        <w:t>Limited</w:t>
      </w:r>
    </w:p>
    <w:p w14:paraId="14158D98" w14:textId="77777777" w:rsidR="00E30A6F" w:rsidRPr="00D90B59" w:rsidRDefault="00E30A6F" w:rsidP="00E30A6F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9E5C66E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registration number and nature</w:t>
      </w:r>
    </w:p>
    <w:p w14:paraId="1EFA250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6A764B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287AF36B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FD91F39" w14:textId="2BC0B52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am / are registered with Securities Exchange Board of India (‘SEBI’) as a Category III Alternative Investment Fund, holding the registration number </w:t>
      </w:r>
      <w:r w:rsidR="00F350C3" w:rsidRPr="00F350C3">
        <w:rPr>
          <w:rFonts w:ascii="Georgia" w:hAnsi="Georgia"/>
          <w:sz w:val="20"/>
          <w:szCs w:val="20"/>
          <w:highlight w:val="yellow"/>
        </w:rPr>
        <w:t>[</w:t>
      </w:r>
      <w:r w:rsidR="00F350C3" w:rsidRPr="00D90B59">
        <w:rPr>
          <w:rFonts w:ascii="Georgia" w:hAnsi="Georgia"/>
          <w:sz w:val="20"/>
          <w:szCs w:val="20"/>
          <w:highlight w:val="yellow"/>
        </w:rPr>
        <w:t>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and complying with all regulations as prescribed by SEBI</w:t>
      </w:r>
      <w:r>
        <w:rPr>
          <w:rFonts w:ascii="Georgia" w:hAnsi="Georgia"/>
          <w:sz w:val="20"/>
          <w:szCs w:val="20"/>
        </w:rPr>
        <w:t xml:space="preserve"> during the year </w:t>
      </w:r>
      <w:r w:rsidR="003B56F4">
        <w:rPr>
          <w:rFonts w:ascii="Georgia" w:hAnsi="Georgia"/>
          <w:sz w:val="20"/>
          <w:szCs w:val="20"/>
        </w:rPr>
        <w:t>202</w:t>
      </w:r>
      <w:r w:rsidR="00EE5CAA">
        <w:rPr>
          <w:rFonts w:ascii="Georgia" w:hAnsi="Georgia"/>
          <w:sz w:val="20"/>
          <w:szCs w:val="20"/>
        </w:rPr>
        <w:t>5</w:t>
      </w:r>
      <w:r w:rsidR="003B56F4">
        <w:rPr>
          <w:rFonts w:ascii="Georgia" w:hAnsi="Georgia"/>
          <w:sz w:val="20"/>
          <w:szCs w:val="20"/>
        </w:rPr>
        <w:t>-2</w:t>
      </w:r>
      <w:r w:rsidR="00EE5CAA">
        <w:rPr>
          <w:rFonts w:ascii="Georgia" w:hAnsi="Georgia"/>
          <w:sz w:val="20"/>
          <w:szCs w:val="20"/>
        </w:rPr>
        <w:t>6</w:t>
      </w:r>
      <w:r w:rsidRPr="00D90B59">
        <w:rPr>
          <w:rFonts w:ascii="Georgia" w:hAnsi="Georgia"/>
          <w:sz w:val="20"/>
          <w:szCs w:val="20"/>
        </w:rPr>
        <w:t>.</w:t>
      </w:r>
    </w:p>
    <w:p w14:paraId="178F8EE6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</w:p>
    <w:p w14:paraId="7969C214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am / We are registered with SEBI under the status as </w:t>
      </w:r>
      <w:r>
        <w:rPr>
          <w:rFonts w:ascii="Georgia" w:hAnsi="Georgia"/>
          <w:sz w:val="20"/>
          <w:szCs w:val="20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Limited Liability </w:t>
      </w:r>
      <w:r>
        <w:rPr>
          <w:rFonts w:ascii="Georgia" w:hAnsi="Georgia"/>
          <w:sz w:val="20"/>
          <w:szCs w:val="20"/>
          <w:highlight w:val="yellow"/>
        </w:rPr>
        <w:t>Partnership</w:t>
      </w:r>
      <w:r w:rsidRPr="000E2BB6">
        <w:rPr>
          <w:rFonts w:ascii="Georgia" w:hAnsi="Georgia"/>
          <w:sz w:val="20"/>
          <w:szCs w:val="20"/>
          <w:highlight w:val="yellow"/>
        </w:rPr>
        <w:t xml:space="preserve">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Body Corporate or Company 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>Trust</w:t>
      </w:r>
      <w:r w:rsidRPr="00D90B59">
        <w:rPr>
          <w:rFonts w:ascii="Georgia" w:hAnsi="Georgia"/>
          <w:sz w:val="20"/>
          <w:szCs w:val="20"/>
        </w:rPr>
        <w:t xml:space="preserve"> and have obtained the necessary certificates as prescribed.</w:t>
      </w:r>
    </w:p>
    <w:p w14:paraId="69475FC4" w14:textId="77777777" w:rsidR="00E30A6F" w:rsidRDefault="00E30A6F" w:rsidP="00E30A6F">
      <w:pPr>
        <w:pStyle w:val="ListParagraph"/>
        <w:rPr>
          <w:rFonts w:ascii="Georgia" w:eastAsia="Rasa" w:hAnsi="Georgia" w:cs="Rasa"/>
          <w:sz w:val="20"/>
          <w:szCs w:val="20"/>
        </w:rPr>
      </w:pPr>
    </w:p>
    <w:p w14:paraId="7231CE9F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I / We are located in any International Financial Services Centre.</w:t>
      </w:r>
    </w:p>
    <w:p w14:paraId="7BD0A398" w14:textId="77777777" w:rsidR="00E30A6F" w:rsidRPr="00D90B59" w:rsidRDefault="00E30A6F" w:rsidP="00E30A6F">
      <w:pPr>
        <w:pStyle w:val="ListParagraph"/>
        <w:jc w:val="both"/>
        <w:rPr>
          <w:rFonts w:ascii="Georgia" w:hAnsi="Georgia"/>
          <w:sz w:val="20"/>
          <w:szCs w:val="20"/>
        </w:rPr>
      </w:pPr>
    </w:p>
    <w:p w14:paraId="0E20E58C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I/ We further declare that all the units of the Alternative Investment Fund are held by non-residents other than unit held by a sponsor or manager.</w:t>
      </w:r>
    </w:p>
    <w:p w14:paraId="1F12F1EB" w14:textId="77777777" w:rsidR="00E30A6F" w:rsidRDefault="00E30A6F" w:rsidP="00E30A6F">
      <w:pPr>
        <w:pStyle w:val="ListParagraph"/>
        <w:rPr>
          <w:rFonts w:ascii="Georgia" w:eastAsia="Rasa" w:hAnsi="Georgia" w:cs="Rasa"/>
          <w:b/>
          <w:sz w:val="20"/>
          <w:szCs w:val="20"/>
        </w:rPr>
      </w:pPr>
    </w:p>
    <w:p w14:paraId="34D797D8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4DE8FA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D67A90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the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2828E16C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35CB07F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Trust/ Company/ Limited Liability Partnership Seal (if applicable)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5EBBDD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FDDF8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8AB794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B15EF1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5C94038A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Pr="00D90B59">
        <w:rPr>
          <w:rFonts w:ascii="Georgia" w:hAnsi="Georgia"/>
          <w:sz w:val="20"/>
          <w:szCs w:val="20"/>
          <w:highlight w:val="yellow"/>
        </w:rPr>
        <w:t xml:space="preserve"> …………………..</w:t>
      </w:r>
    </w:p>
    <w:p w14:paraId="3558A39E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PAN/Tax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2489C01D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39BD899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i/>
          <w:sz w:val="20"/>
          <w:szCs w:val="20"/>
        </w:rPr>
      </w:pPr>
      <w:r w:rsidRPr="00D90B59">
        <w:rPr>
          <w:rFonts w:ascii="Georgia" w:eastAsia="Rasa" w:hAnsi="Georgia" w:cs="Rasa"/>
          <w:b/>
          <w:i/>
          <w:sz w:val="20"/>
          <w:szCs w:val="20"/>
        </w:rPr>
        <w:t>Notes:</w:t>
      </w:r>
    </w:p>
    <w:p w14:paraId="4AFA04B9" w14:textId="4F62D023" w:rsidR="00AB4EB4" w:rsidRPr="00DA54B7" w:rsidRDefault="00E30A6F" w:rsidP="00B4589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  <w:highlight w:val="yellow"/>
        </w:rPr>
      </w:pPr>
      <w:r w:rsidRPr="00897B21">
        <w:rPr>
          <w:rFonts w:ascii="Georgia" w:eastAsia="Rasa" w:hAnsi="Georgia" w:cs="Rasa"/>
          <w:sz w:val="20"/>
          <w:szCs w:val="20"/>
        </w:rPr>
        <w:t>*Delete whichever is not applicable.</w:t>
      </w:r>
    </w:p>
    <w:sectPr w:rsidR="00AB4EB4" w:rsidRPr="00DA54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A261" w14:textId="77777777" w:rsidR="00493335" w:rsidRDefault="00493335">
      <w:pPr>
        <w:spacing w:after="0" w:line="240" w:lineRule="auto"/>
      </w:pPr>
      <w:r>
        <w:separator/>
      </w:r>
    </w:p>
  </w:endnote>
  <w:endnote w:type="continuationSeparator" w:id="0">
    <w:p w14:paraId="5B37794E" w14:textId="77777777" w:rsidR="00493335" w:rsidRDefault="0049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16C8" w14:textId="77777777" w:rsidR="00493335" w:rsidRDefault="00493335">
      <w:pPr>
        <w:spacing w:after="0" w:line="240" w:lineRule="auto"/>
      </w:pPr>
      <w:r>
        <w:separator/>
      </w:r>
    </w:p>
  </w:footnote>
  <w:footnote w:type="continuationSeparator" w:id="0">
    <w:p w14:paraId="31E36ACA" w14:textId="77777777" w:rsidR="00493335" w:rsidRDefault="0049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929895">
    <w:abstractNumId w:val="9"/>
  </w:num>
  <w:num w:numId="2" w16cid:durableId="937560889">
    <w:abstractNumId w:val="1"/>
  </w:num>
  <w:num w:numId="3" w16cid:durableId="705956071">
    <w:abstractNumId w:val="2"/>
  </w:num>
  <w:num w:numId="4" w16cid:durableId="1216506393">
    <w:abstractNumId w:val="12"/>
  </w:num>
  <w:num w:numId="5" w16cid:durableId="859197549">
    <w:abstractNumId w:val="13"/>
  </w:num>
  <w:num w:numId="6" w16cid:durableId="1182429495">
    <w:abstractNumId w:val="11"/>
  </w:num>
  <w:num w:numId="7" w16cid:durableId="1765346180">
    <w:abstractNumId w:val="15"/>
  </w:num>
  <w:num w:numId="8" w16cid:durableId="2089768264">
    <w:abstractNumId w:val="3"/>
  </w:num>
  <w:num w:numId="9" w16cid:durableId="1578973829">
    <w:abstractNumId w:val="5"/>
  </w:num>
  <w:num w:numId="10" w16cid:durableId="1663922476">
    <w:abstractNumId w:val="7"/>
  </w:num>
  <w:num w:numId="11" w16cid:durableId="244847643">
    <w:abstractNumId w:val="14"/>
  </w:num>
  <w:num w:numId="12" w16cid:durableId="127746224">
    <w:abstractNumId w:val="8"/>
  </w:num>
  <w:num w:numId="13" w16cid:durableId="1891765990">
    <w:abstractNumId w:val="0"/>
  </w:num>
  <w:num w:numId="14" w16cid:durableId="128208816">
    <w:abstractNumId w:val="4"/>
  </w:num>
  <w:num w:numId="15" w16cid:durableId="439447554">
    <w:abstractNumId w:val="10"/>
  </w:num>
  <w:num w:numId="16" w16cid:durableId="577832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10236"/>
    <w:rsid w:val="00025C47"/>
    <w:rsid w:val="00056392"/>
    <w:rsid w:val="00062274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0F277F"/>
    <w:rsid w:val="00102496"/>
    <w:rsid w:val="00102DA8"/>
    <w:rsid w:val="0011697B"/>
    <w:rsid w:val="00145776"/>
    <w:rsid w:val="00157FE7"/>
    <w:rsid w:val="00162B60"/>
    <w:rsid w:val="00195977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44F2"/>
    <w:rsid w:val="0024535F"/>
    <w:rsid w:val="00247910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406CFA"/>
    <w:rsid w:val="00410488"/>
    <w:rsid w:val="00411B60"/>
    <w:rsid w:val="00412289"/>
    <w:rsid w:val="004212D1"/>
    <w:rsid w:val="0042187B"/>
    <w:rsid w:val="00430918"/>
    <w:rsid w:val="004537C6"/>
    <w:rsid w:val="00462CFD"/>
    <w:rsid w:val="004637F1"/>
    <w:rsid w:val="00465E69"/>
    <w:rsid w:val="00467712"/>
    <w:rsid w:val="00493335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2248E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66E18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70585B"/>
    <w:rsid w:val="00705BE2"/>
    <w:rsid w:val="00710DFB"/>
    <w:rsid w:val="00726BF2"/>
    <w:rsid w:val="00741F0C"/>
    <w:rsid w:val="0075782E"/>
    <w:rsid w:val="0076406D"/>
    <w:rsid w:val="007670E8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72CE6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3521"/>
    <w:rsid w:val="00997362"/>
    <w:rsid w:val="009A76C2"/>
    <w:rsid w:val="009D1B8D"/>
    <w:rsid w:val="009E2365"/>
    <w:rsid w:val="00A10E81"/>
    <w:rsid w:val="00A1268B"/>
    <w:rsid w:val="00A2655B"/>
    <w:rsid w:val="00A30457"/>
    <w:rsid w:val="00A33398"/>
    <w:rsid w:val="00A77FD0"/>
    <w:rsid w:val="00A8185F"/>
    <w:rsid w:val="00A86B65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E36"/>
    <w:rsid w:val="00B4589E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556F0"/>
    <w:rsid w:val="00C55BAA"/>
    <w:rsid w:val="00C57CCF"/>
    <w:rsid w:val="00C772C9"/>
    <w:rsid w:val="00C86315"/>
    <w:rsid w:val="00C9768D"/>
    <w:rsid w:val="00CC2101"/>
    <w:rsid w:val="00CC34A1"/>
    <w:rsid w:val="00CC668E"/>
    <w:rsid w:val="00CD08D1"/>
    <w:rsid w:val="00CE1A16"/>
    <w:rsid w:val="00CE59E5"/>
    <w:rsid w:val="00CE62E9"/>
    <w:rsid w:val="00CF1A5F"/>
    <w:rsid w:val="00D30BFC"/>
    <w:rsid w:val="00D4284C"/>
    <w:rsid w:val="00D90B59"/>
    <w:rsid w:val="00DA54B7"/>
    <w:rsid w:val="00DA64EB"/>
    <w:rsid w:val="00DC2F43"/>
    <w:rsid w:val="00DD1911"/>
    <w:rsid w:val="00DD50E5"/>
    <w:rsid w:val="00DD517E"/>
    <w:rsid w:val="00DE0FE2"/>
    <w:rsid w:val="00DF00FB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A3A2B"/>
    <w:rsid w:val="00EB7D3B"/>
    <w:rsid w:val="00ED4965"/>
    <w:rsid w:val="00EE0122"/>
    <w:rsid w:val="00EE4B66"/>
    <w:rsid w:val="00EE5CAA"/>
    <w:rsid w:val="00EF6041"/>
    <w:rsid w:val="00F01DF7"/>
    <w:rsid w:val="00F027AF"/>
    <w:rsid w:val="00F15F3D"/>
    <w:rsid w:val="00F26A1F"/>
    <w:rsid w:val="00F350C3"/>
    <w:rsid w:val="00F36769"/>
    <w:rsid w:val="00F37AB5"/>
    <w:rsid w:val="00F45A63"/>
    <w:rsid w:val="00F74090"/>
    <w:rsid w:val="00F820F7"/>
    <w:rsid w:val="00FA165E"/>
    <w:rsid w:val="00FA40CB"/>
    <w:rsid w:val="00FC743F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Pradeep Singh (IN)</cp:lastModifiedBy>
  <cp:revision>22</cp:revision>
  <dcterms:created xsi:type="dcterms:W3CDTF">2023-01-27T11:42:00Z</dcterms:created>
  <dcterms:modified xsi:type="dcterms:W3CDTF">2026-02-15T13:04:00Z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